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8E" w:rsidRDefault="00F2438E" w:rsidP="00F2438E">
      <w:pPr>
        <w:ind w:left="3540"/>
        <w:jc w:val="right"/>
        <w:rPr>
          <w:b/>
          <w:caps/>
        </w:rPr>
      </w:pPr>
    </w:p>
    <w:p w:rsidR="00F2438E" w:rsidRDefault="00F2438E" w:rsidP="00E47C1E">
      <w:pPr>
        <w:ind w:left="3540"/>
        <w:rPr>
          <w:b/>
          <w:caps/>
        </w:rPr>
      </w:pPr>
    </w:p>
    <w:p w:rsidR="00E47C1E" w:rsidRDefault="00101AE7" w:rsidP="00101AE7">
      <w:pPr>
        <w:ind w:left="3540"/>
        <w:rPr>
          <w:b/>
          <w:caps/>
        </w:rPr>
      </w:pPr>
      <w:r>
        <w:rPr>
          <w:b/>
          <w:caps/>
        </w:rPr>
        <w:t xml:space="preserve">      </w:t>
      </w:r>
      <w:r w:rsidR="00E47C1E">
        <w:rPr>
          <w:b/>
          <w:caps/>
        </w:rPr>
        <w:t>З</w:t>
      </w:r>
      <w:r w:rsidR="00E47C1E" w:rsidRPr="00832FF7">
        <w:rPr>
          <w:b/>
          <w:caps/>
        </w:rPr>
        <w:t>аявка</w:t>
      </w:r>
    </w:p>
    <w:p w:rsidR="00E47C1E" w:rsidRDefault="00DF72A9" w:rsidP="00101AE7">
      <w:pPr>
        <w:jc w:val="center"/>
        <w:rPr>
          <w:b/>
          <w:caps/>
        </w:rPr>
      </w:pPr>
      <w:r>
        <w:rPr>
          <w:b/>
          <w:caps/>
        </w:rPr>
        <w:t xml:space="preserve">на проведение </w:t>
      </w:r>
      <w:r w:rsidR="00E47C1E">
        <w:rPr>
          <w:b/>
          <w:caps/>
        </w:rPr>
        <w:t xml:space="preserve">ЭКОЛОГИЧЕСКОГО </w:t>
      </w:r>
      <w:r w:rsidR="00E47C1E" w:rsidRPr="00832FF7">
        <w:rPr>
          <w:b/>
          <w:caps/>
        </w:rPr>
        <w:t>аудита</w:t>
      </w:r>
    </w:p>
    <w:p w:rsidR="00E47C1E" w:rsidRDefault="00E47C1E" w:rsidP="00E47C1E">
      <w:pPr>
        <w:jc w:val="center"/>
        <w:rPr>
          <w:b/>
          <w:caps/>
        </w:rPr>
      </w:pPr>
    </w:p>
    <w:p w:rsidR="00E47C1E" w:rsidRPr="00832FF7" w:rsidRDefault="00E47C1E" w:rsidP="00E47C1E">
      <w:r w:rsidRPr="00832FF7">
        <w:rPr>
          <w:caps/>
        </w:rPr>
        <w:t xml:space="preserve">1. </w:t>
      </w:r>
      <w:r>
        <w:t xml:space="preserve">Заявка </w:t>
      </w:r>
      <w:r w:rsidR="00775D7A">
        <w:t>заполняется на все</w:t>
      </w:r>
      <w:r w:rsidRPr="00832FF7">
        <w:t xml:space="preserve"> объект</w:t>
      </w:r>
      <w:r w:rsidR="00775D7A">
        <w:t>ы</w:t>
      </w:r>
      <w:r w:rsidR="007C6D53">
        <w:t xml:space="preserve"> аудита</w:t>
      </w:r>
      <w:r w:rsidR="00775D7A">
        <w:t xml:space="preserve"> (весь перечень товаров, услуг</w:t>
      </w:r>
      <w:r>
        <w:t>, продукц</w:t>
      </w:r>
      <w:r w:rsidR="00775D7A">
        <w:t>ии, производимой</w:t>
      </w:r>
      <w:r w:rsidR="00DF72A9">
        <w:t xml:space="preserve"> заказчиком экологического аудита</w:t>
      </w:r>
      <w:r w:rsidR="00F2438E" w:rsidRPr="00F2438E">
        <w:t xml:space="preserve"> </w:t>
      </w:r>
      <w:r w:rsidR="00775D7A">
        <w:t>с целью присвоения</w:t>
      </w:r>
      <w:r w:rsidR="00803987" w:rsidRPr="00803987">
        <w:t xml:space="preserve"> </w:t>
      </w:r>
      <w:r w:rsidR="00775D7A">
        <w:t>экологического торгового знака</w:t>
      </w:r>
      <w:r w:rsidR="00965DE5">
        <w:t xml:space="preserve"> «</w:t>
      </w:r>
      <w:r w:rsidR="004753D1">
        <w:t>Зеленая Россия» с</w:t>
      </w:r>
      <w:r w:rsidR="00775D7A">
        <w:t xml:space="preserve"> последующим </w:t>
      </w:r>
      <w:r w:rsidR="004753D1">
        <w:t xml:space="preserve">присуждением сорта (согласно приложению № 2 </w:t>
      </w:r>
      <w:r w:rsidR="00775D7A">
        <w:t>Декларацией именуемой –декларацией ответственности</w:t>
      </w:r>
      <w:r w:rsidR="00DC559D">
        <w:t>)</w:t>
      </w:r>
      <w:r>
        <w:t>.</w:t>
      </w:r>
    </w:p>
    <w:p w:rsidR="00E47C1E" w:rsidRPr="00832FF7" w:rsidRDefault="00E47C1E" w:rsidP="00E47C1E">
      <w:r>
        <w:t>2. Заявка</w:t>
      </w:r>
      <w:r w:rsidRPr="00832FF7">
        <w:t xml:space="preserve"> заверяется подписью руко</w:t>
      </w:r>
      <w:r>
        <w:t>водителя и печатью организации.</w:t>
      </w:r>
    </w:p>
    <w:p w:rsidR="00E47C1E" w:rsidRPr="00832FF7" w:rsidRDefault="00E47C1E" w:rsidP="00E47C1E">
      <w:r>
        <w:t>3. Заявка</w:t>
      </w:r>
      <w:r w:rsidRPr="00832FF7">
        <w:t xml:space="preserve"> направляется в адрес </w:t>
      </w:r>
      <w:r w:rsidR="00DF72A9">
        <w:t>Экспертного совета экологического движения «Зеленая Россия», только в электронном виде.</w:t>
      </w:r>
    </w:p>
    <w:p w:rsidR="00E47C1E" w:rsidRDefault="00E47C1E" w:rsidP="00E47C1E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E47C1E" w:rsidRPr="00DD2EC5" w:rsidTr="00101AE7">
        <w:tc>
          <w:tcPr>
            <w:tcW w:w="10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E47C1E" w:rsidRPr="00DD2EC5" w:rsidRDefault="00965DE5" w:rsidP="00E47C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DF72A9">
              <w:rPr>
                <w:b/>
                <w:color w:val="000000"/>
                <w:sz w:val="28"/>
                <w:szCs w:val="28"/>
              </w:rPr>
              <w:t>РЕФЕРЕНС</w:t>
            </w:r>
            <w:r w:rsidR="00775D7A">
              <w:rPr>
                <w:b/>
                <w:color w:val="000000"/>
                <w:sz w:val="28"/>
                <w:szCs w:val="28"/>
              </w:rPr>
              <w:t xml:space="preserve"> (данные о заявителе</w:t>
            </w:r>
            <w:r w:rsidR="00117CF8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E47C1E" w:rsidRPr="00DD2EC5" w:rsidTr="00117CF8">
        <w:tc>
          <w:tcPr>
            <w:tcW w:w="5006" w:type="dxa"/>
            <w:tcBorders>
              <w:top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>Полное название организации (с указанием организационно-правовой формы)</w:t>
            </w:r>
            <w:r w:rsidR="00117CF8">
              <w:rPr>
                <w:b/>
              </w:rPr>
              <w:t>, ЕГРЛ.</w:t>
            </w:r>
          </w:p>
        </w:tc>
        <w:tc>
          <w:tcPr>
            <w:tcW w:w="5346" w:type="dxa"/>
            <w:tcBorders>
              <w:top w:val="single" w:sz="4" w:space="0" w:color="auto"/>
            </w:tcBorders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>Контактная информация (ФИО руководителя, почтовый адрес, электронная почта)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>Наименов</w:t>
            </w:r>
            <w:r w:rsidR="00117CF8">
              <w:rPr>
                <w:b/>
              </w:rPr>
              <w:t xml:space="preserve">ание и краткое описание: </w:t>
            </w:r>
            <w:r>
              <w:rPr>
                <w:b/>
              </w:rPr>
              <w:t xml:space="preserve">род деятельности, виды продукции, </w:t>
            </w:r>
            <w:r w:rsidR="00117CF8">
              <w:rPr>
                <w:b/>
              </w:rPr>
              <w:t xml:space="preserve">потенциальные </w:t>
            </w:r>
            <w:r>
              <w:rPr>
                <w:b/>
              </w:rPr>
              <w:t>потр</w:t>
            </w:r>
            <w:r w:rsidR="00117CF8">
              <w:rPr>
                <w:b/>
              </w:rPr>
              <w:t>ебители, технологии, регион</w:t>
            </w:r>
            <w:r w:rsidR="00775D7A">
              <w:rPr>
                <w:b/>
              </w:rPr>
              <w:t>а</w:t>
            </w:r>
            <w:r w:rsidR="00117CF8">
              <w:rPr>
                <w:b/>
              </w:rPr>
              <w:t xml:space="preserve"> присутствия.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C5E0B3"/>
          </w:tcPr>
          <w:p w:rsidR="00E47C1E" w:rsidRPr="00DD2EC5" w:rsidRDefault="00F2438E" w:rsidP="00E47C1E">
            <w:pPr>
              <w:jc w:val="center"/>
              <w:rPr>
                <w:b/>
              </w:rPr>
            </w:pPr>
            <w:r>
              <w:rPr>
                <w:b/>
              </w:rPr>
              <w:t>Ответственность за предоставляемые на аудит документы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F2438E" w:rsidP="00775D7A">
            <w:pPr>
              <w:rPr>
                <w:b/>
              </w:rPr>
            </w:pPr>
            <w:r>
              <w:rPr>
                <w:b/>
              </w:rPr>
              <w:t>Деклараци</w:t>
            </w:r>
            <w:r w:rsidR="009E238D">
              <w:rPr>
                <w:b/>
              </w:rPr>
              <w:t>я</w:t>
            </w:r>
            <w:r>
              <w:rPr>
                <w:b/>
              </w:rPr>
              <w:t xml:space="preserve"> ответственности за выпуск продукции в соответстви</w:t>
            </w:r>
            <w:r w:rsidR="00775D7A">
              <w:rPr>
                <w:b/>
              </w:rPr>
              <w:t xml:space="preserve">и с ГОСТ (ОСТ, ТУ) и другие сертификаты соответствия продукции, услуги. </w:t>
            </w:r>
          </w:p>
        </w:tc>
        <w:tc>
          <w:tcPr>
            <w:tcW w:w="5346" w:type="dxa"/>
          </w:tcPr>
          <w:p w:rsidR="00E47C1E" w:rsidRPr="00DD2EC5" w:rsidRDefault="00ED4E4B" w:rsidP="00E47C1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2857500" cy="1714500"/>
                      <wp:effectExtent l="0" t="0" r="0" b="0"/>
                      <wp:wrapNone/>
                      <wp:docPr id="20" name="Полотн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91169" id="Полотно 9" o:spid="_x0000_s1026" editas="canvas" style="position:absolute;margin-left:1.7pt;margin-top:0;width:225pt;height:135pt;z-index:-251661824" coordsize="28575,171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17145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E47C1E" w:rsidP="00E47C1E">
            <w:pPr>
              <w:jc w:val="center"/>
              <w:rPr>
                <w:b/>
                <w:noProof/>
              </w:rPr>
            </w:pPr>
            <w:r w:rsidRPr="00DD2EC5">
              <w:rPr>
                <w:b/>
                <w:noProof/>
              </w:rPr>
              <w:t xml:space="preserve">Обеспечение </w:t>
            </w:r>
            <w:r>
              <w:rPr>
                <w:b/>
                <w:noProof/>
              </w:rPr>
              <w:t xml:space="preserve">экологической </w:t>
            </w:r>
            <w:r w:rsidRPr="00DD2EC5">
              <w:rPr>
                <w:b/>
                <w:noProof/>
              </w:rPr>
              <w:t>безопасности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F2438E" w:rsidP="00E47C1E">
            <w:pPr>
              <w:rPr>
                <w:b/>
              </w:rPr>
            </w:pPr>
            <w:r>
              <w:rPr>
                <w:b/>
              </w:rPr>
              <w:t>Внедрение наилучших доступных технологий, способствующих экологической безопасности, контроль экологической безопасности, Положение о производственном и экологическом контроле, задачи, планы</w:t>
            </w:r>
            <w:r w:rsidR="007C6D53">
              <w:rPr>
                <w:b/>
              </w:rPr>
              <w:t>.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 xml:space="preserve">           </w:t>
            </w:r>
          </w:p>
          <w:p w:rsidR="00E47C1E" w:rsidRPr="00DD2EC5" w:rsidRDefault="00E47C1E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  <w:r w:rsidRPr="00DD2EC5">
              <w:rPr>
                <w:b/>
              </w:rPr>
              <w:t xml:space="preserve">     </w:t>
            </w:r>
          </w:p>
        </w:tc>
      </w:tr>
      <w:tr w:rsidR="00E47C1E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376AB4" w:rsidP="00E47C1E">
            <w:pPr>
              <w:jc w:val="center"/>
              <w:rPr>
                <w:b/>
              </w:rPr>
            </w:pPr>
            <w:r>
              <w:rPr>
                <w:b/>
              </w:rPr>
              <w:t>Экологическая политика, стратегия, концепция.</w:t>
            </w:r>
          </w:p>
        </w:tc>
      </w:tr>
      <w:tr w:rsidR="00E47C1E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E47C1E" w:rsidRDefault="00376AB4" w:rsidP="00E47C1E">
            <w:pPr>
              <w:rPr>
                <w:b/>
              </w:rPr>
            </w:pPr>
            <w:r w:rsidRPr="00376AB4">
              <w:rPr>
                <w:b/>
              </w:rPr>
              <w:t>Наличие у предприятия эколог</w:t>
            </w:r>
            <w:r w:rsidR="00775D7A">
              <w:rPr>
                <w:b/>
              </w:rPr>
              <w:t>ической политики, концепции,</w:t>
            </w:r>
            <w:r w:rsidRPr="00376AB4">
              <w:rPr>
                <w:b/>
              </w:rPr>
              <w:t xml:space="preserve"> стратегии</w:t>
            </w:r>
            <w:r w:rsidR="00775D7A">
              <w:rPr>
                <w:b/>
              </w:rPr>
              <w:t xml:space="preserve"> или плана -</w:t>
            </w:r>
            <w:r w:rsidRPr="00376AB4">
              <w:rPr>
                <w:b/>
              </w:rPr>
              <w:t xml:space="preserve"> комплекс экологических мероприятий, нацеленный на снижение негативного воздействия на окружающую среду и улучшение </w:t>
            </w:r>
            <w:r w:rsidR="00775D7A">
              <w:rPr>
                <w:b/>
              </w:rPr>
              <w:t xml:space="preserve">условий труда и качества жизни работников предприятия и </w:t>
            </w:r>
            <w:r w:rsidR="007C6D53" w:rsidRPr="00376AB4">
              <w:rPr>
                <w:b/>
              </w:rPr>
              <w:t>граждан,</w:t>
            </w:r>
            <w:r w:rsidRPr="00376AB4">
              <w:rPr>
                <w:b/>
              </w:rPr>
              <w:t xml:space="preserve"> проживающих рядом с предприятием</w:t>
            </w:r>
            <w:r w:rsidR="007C6D53">
              <w:rPr>
                <w:b/>
              </w:rPr>
              <w:t>.</w:t>
            </w:r>
          </w:p>
          <w:p w:rsidR="00DC559D" w:rsidRDefault="00DC559D" w:rsidP="00E47C1E">
            <w:pPr>
              <w:rPr>
                <w:b/>
              </w:rPr>
            </w:pPr>
          </w:p>
          <w:p w:rsidR="00DC559D" w:rsidRDefault="00DC559D" w:rsidP="00E47C1E">
            <w:pPr>
              <w:rPr>
                <w:b/>
              </w:rPr>
            </w:pPr>
            <w:r>
              <w:rPr>
                <w:b/>
              </w:rPr>
              <w:t xml:space="preserve">                    ДА                     НЕТ</w:t>
            </w:r>
          </w:p>
          <w:p w:rsidR="00DC559D" w:rsidRDefault="00DC559D" w:rsidP="00E47C1E">
            <w:pPr>
              <w:rPr>
                <w:b/>
              </w:rPr>
            </w:pPr>
          </w:p>
          <w:p w:rsidR="00DC559D" w:rsidRDefault="00ED4E4B" w:rsidP="00E47C1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20320</wp:posOffset>
                      </wp:positionV>
                      <wp:extent cx="276225" cy="257175"/>
                      <wp:effectExtent l="0" t="0" r="9525" b="9525"/>
                      <wp:wrapNone/>
                      <wp:docPr id="2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D1F3" id=" 26" o:spid="_x0000_s1026" style="position:absolute;margin-left:140.3pt;margin-top:1.6pt;width:21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20320</wp:posOffset>
                      </wp:positionV>
                      <wp:extent cx="276225" cy="257175"/>
                      <wp:effectExtent l="0" t="0" r="9525" b="9525"/>
                      <wp:wrapNone/>
                      <wp:docPr id="1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6657C" id=" 24" o:spid="_x0000_s1026" style="position:absolute;margin-left:55.3pt;margin-top:1.6pt;width:21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">
                      <v:path arrowok="t"/>
                    </v:rect>
                  </w:pict>
                </mc:Fallback>
              </mc:AlternateContent>
            </w:r>
            <w:r w:rsidR="00DC559D">
              <w:rPr>
                <w:b/>
              </w:rPr>
              <w:t xml:space="preserve">   </w:t>
            </w:r>
          </w:p>
          <w:p w:rsidR="00DC559D" w:rsidRDefault="00DC559D" w:rsidP="00E47C1E">
            <w:pPr>
              <w:rPr>
                <w:b/>
              </w:rPr>
            </w:pPr>
          </w:p>
          <w:p w:rsidR="00DC559D" w:rsidRPr="00DD2EC5" w:rsidRDefault="00DC559D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E47C1E" w:rsidRDefault="00E47C1E" w:rsidP="00E47C1E">
            <w:pPr>
              <w:rPr>
                <w:b/>
              </w:rPr>
            </w:pPr>
          </w:p>
          <w:p w:rsidR="007C6D53" w:rsidRDefault="007C6D53" w:rsidP="00E47C1E">
            <w:pPr>
              <w:rPr>
                <w:b/>
              </w:rPr>
            </w:pPr>
          </w:p>
          <w:p w:rsidR="007C6D53" w:rsidRDefault="007C6D53" w:rsidP="00E47C1E">
            <w:pPr>
              <w:rPr>
                <w:b/>
              </w:rPr>
            </w:pPr>
          </w:p>
          <w:p w:rsidR="007C6D53" w:rsidRDefault="007C6D53" w:rsidP="00E47C1E">
            <w:pPr>
              <w:rPr>
                <w:b/>
              </w:rPr>
            </w:pPr>
          </w:p>
          <w:p w:rsidR="007C6D53" w:rsidRPr="00DD2EC5" w:rsidRDefault="007C6D53" w:rsidP="00E47C1E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</w:tr>
      <w:tr w:rsidR="00DC559D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DC559D" w:rsidRPr="00376AB4" w:rsidRDefault="00DC559D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DC559D" w:rsidRDefault="00DC559D" w:rsidP="00E47C1E">
            <w:pPr>
              <w:rPr>
                <w:b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DC559D" w:rsidP="00E47C1E">
            <w:pPr>
              <w:jc w:val="center"/>
              <w:rPr>
                <w:b/>
              </w:rPr>
            </w:pPr>
            <w:r>
              <w:rPr>
                <w:b/>
              </w:rPr>
              <w:t>Подтверждение качества продукции.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9E238D" w:rsidP="004753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Сертификат соответствия или иные документы, подтверждающие соответствие продукции ГОСТ (ОСТ, ТУ),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результаты лабораторных исследований</w:t>
            </w:r>
            <w:r w:rsidR="007C6D53">
              <w:rPr>
                <w:b/>
              </w:rPr>
              <w:t xml:space="preserve"> как самого продукта,</w:t>
            </w:r>
            <w:r w:rsidR="004753D1">
              <w:rPr>
                <w:b/>
              </w:rPr>
              <w:t xml:space="preserve"> так и сырья,</w:t>
            </w:r>
            <w:r w:rsidR="007C6D53">
              <w:rPr>
                <w:b/>
              </w:rPr>
              <w:t xml:space="preserve"> ингредиентов, которые используются при </w:t>
            </w:r>
            <w:r w:rsidR="004753D1">
              <w:rPr>
                <w:b/>
              </w:rPr>
              <w:t>производстве конечного продукта.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</w:p>
          <w:p w:rsidR="00E47C1E" w:rsidRPr="00DD2EC5" w:rsidRDefault="00E47C1E" w:rsidP="00E47C1E">
            <w:pPr>
              <w:rPr>
                <w:b/>
              </w:rPr>
            </w:pPr>
          </w:p>
        </w:tc>
      </w:tr>
      <w:tr w:rsidR="00E47C1E" w:rsidRPr="00DD2EC5" w:rsidTr="00117CF8">
        <w:tc>
          <w:tcPr>
            <w:tcW w:w="500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E47C1E" w:rsidRPr="00DD2EC5" w:rsidRDefault="00E47C1E" w:rsidP="00E47C1E">
            <w:pPr>
              <w:rPr>
                <w:b/>
              </w:rPr>
            </w:pPr>
          </w:p>
        </w:tc>
      </w:tr>
      <w:tr w:rsidR="00E47C1E" w:rsidRPr="00DD2EC5" w:rsidTr="00101AE7">
        <w:tc>
          <w:tcPr>
            <w:tcW w:w="10352" w:type="dxa"/>
            <w:gridSpan w:val="2"/>
            <w:shd w:val="clear" w:color="auto" w:fill="A8D08D"/>
          </w:tcPr>
          <w:p w:rsidR="00E47C1E" w:rsidRPr="00DD2EC5" w:rsidRDefault="00DC559D" w:rsidP="00E47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НАГРАДЫ ПРЕДПРИЯТИЯ, ПРОДУКЦИИ, УЧАСТИЕ В ВЫСТАВКАХ, КОНКУРСАХ И Т.Д. </w:t>
            </w:r>
          </w:p>
        </w:tc>
      </w:tr>
      <w:tr w:rsidR="00E47C1E" w:rsidRPr="00DD2EC5" w:rsidTr="00117CF8">
        <w:tc>
          <w:tcPr>
            <w:tcW w:w="5006" w:type="dxa"/>
          </w:tcPr>
          <w:p w:rsidR="00E47C1E" w:rsidRPr="00DD2EC5" w:rsidRDefault="00E47C1E" w:rsidP="00E47C1E">
            <w:pPr>
              <w:rPr>
                <w:b/>
                <w:noProof/>
              </w:rPr>
            </w:pPr>
          </w:p>
          <w:p w:rsidR="00E47C1E" w:rsidRPr="00DD2EC5" w:rsidRDefault="00E47C1E" w:rsidP="00E47C1E">
            <w:pPr>
              <w:rPr>
                <w:b/>
                <w:noProof/>
              </w:rPr>
            </w:pPr>
          </w:p>
          <w:p w:rsidR="00E47C1E" w:rsidRPr="00DD2EC5" w:rsidRDefault="00ED4E4B" w:rsidP="00E47C1E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2128" id="Прямоугольник 8" o:spid="_x0000_s1026" style="position:absolute;margin-left:219.6pt;margin-top: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">
                      <v:path arrowok="t"/>
                    </v:rect>
                  </w:pict>
                </mc:Fallback>
              </mc:AlternateContent>
            </w:r>
            <w:r w:rsidR="00E47C1E" w:rsidRPr="00DD2EC5">
              <w:rPr>
                <w:b/>
                <w:noProof/>
              </w:rPr>
              <w:t>региональных</w:t>
            </w:r>
          </w:p>
          <w:p w:rsidR="00E47C1E" w:rsidRPr="00DD2EC5" w:rsidRDefault="00E47C1E" w:rsidP="00E47C1E">
            <w:pPr>
              <w:rPr>
                <w:b/>
                <w:noProof/>
              </w:rPr>
            </w:pPr>
          </w:p>
          <w:p w:rsidR="00E47C1E" w:rsidRPr="00DD2EC5" w:rsidRDefault="00ED4E4B" w:rsidP="00E47C1E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0" t="0" r="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31CC" id="Прямоугольник 7" o:spid="_x0000_s1026" style="position:absolute;margin-left:219.6pt;margin-top:-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">
                      <v:path arrowok="t"/>
                    </v:rect>
                  </w:pict>
                </mc:Fallback>
              </mc:AlternateContent>
            </w:r>
            <w:r w:rsidR="00E47C1E" w:rsidRPr="00DD2EC5">
              <w:rPr>
                <w:b/>
                <w:noProof/>
              </w:rPr>
              <w:t>федеральных</w:t>
            </w:r>
          </w:p>
          <w:p w:rsidR="00E47C1E" w:rsidRPr="00DD2EC5" w:rsidRDefault="00ED4E4B" w:rsidP="00E47C1E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165735</wp:posOffset>
                      </wp:positionV>
                      <wp:extent cx="114300" cy="11430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AEFC7" id="Прямоугольник 6" o:spid="_x0000_s1026" style="position:absolute;margin-left:220.1pt;margin-top:1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">
                      <v:path arrowok="t"/>
                    </v:rect>
                  </w:pict>
                </mc:Fallback>
              </mc:AlternateContent>
            </w:r>
          </w:p>
          <w:p w:rsidR="00E47C1E" w:rsidRPr="00DD2EC5" w:rsidRDefault="00E47C1E" w:rsidP="00E47C1E">
            <w:pPr>
              <w:rPr>
                <w:b/>
                <w:noProof/>
              </w:rPr>
            </w:pPr>
            <w:r w:rsidRPr="00DD2EC5">
              <w:rPr>
                <w:b/>
                <w:noProof/>
              </w:rPr>
              <w:t xml:space="preserve">международных </w:t>
            </w:r>
          </w:p>
          <w:p w:rsidR="00E47C1E" w:rsidRPr="00DD2EC5" w:rsidRDefault="00ED4E4B" w:rsidP="00E47C1E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156210</wp:posOffset>
                      </wp:positionV>
                      <wp:extent cx="114300" cy="11430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F9B6" id="Прямоугольник 5" o:spid="_x0000_s1026" style="position:absolute;margin-left:219.6pt;margin-top:12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">
                      <v:path arrowok="t"/>
                    </v:rect>
                  </w:pict>
                </mc:Fallback>
              </mc:AlternateContent>
            </w:r>
          </w:p>
          <w:p w:rsidR="00E47C1E" w:rsidRPr="00DD2EC5" w:rsidRDefault="00E47C1E" w:rsidP="00E47C1E">
            <w:pPr>
              <w:rPr>
                <w:b/>
                <w:noProof/>
              </w:rPr>
            </w:pPr>
            <w:r w:rsidRPr="00DD2EC5">
              <w:rPr>
                <w:b/>
              </w:rPr>
              <w:t xml:space="preserve">нет    </w:t>
            </w:r>
          </w:p>
        </w:tc>
        <w:tc>
          <w:tcPr>
            <w:tcW w:w="5346" w:type="dxa"/>
          </w:tcPr>
          <w:p w:rsidR="00E47C1E" w:rsidRPr="00DD2EC5" w:rsidRDefault="00E47C1E" w:rsidP="00E47C1E">
            <w:pPr>
              <w:rPr>
                <w:b/>
              </w:rPr>
            </w:pPr>
          </w:p>
        </w:tc>
      </w:tr>
    </w:tbl>
    <w:p w:rsidR="00E47C1E" w:rsidRDefault="00E47C1E" w:rsidP="00E47C1E">
      <w:pPr>
        <w:jc w:val="center"/>
        <w:rPr>
          <w:b/>
          <w:sz w:val="28"/>
          <w:szCs w:val="28"/>
        </w:rPr>
      </w:pPr>
    </w:p>
    <w:p w:rsidR="00E47C1E" w:rsidRPr="00ED6B8D" w:rsidRDefault="00E47C1E" w:rsidP="00E47C1E">
      <w:pPr>
        <w:jc w:val="both"/>
        <w:rPr>
          <w:b/>
          <w:u w:val="single"/>
        </w:rPr>
      </w:pPr>
      <w:r w:rsidRPr="00ED6B8D">
        <w:rPr>
          <w:b/>
          <w:u w:val="single"/>
        </w:rPr>
        <w:t>Также предоставляются:</w:t>
      </w:r>
    </w:p>
    <w:p w:rsidR="00E47C1E" w:rsidRDefault="00DC559D" w:rsidP="00965DE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65DE5">
        <w:rPr>
          <w:b/>
        </w:rPr>
        <w:t>Приложение № 1</w:t>
      </w:r>
      <w:r w:rsidRPr="00DC559D">
        <w:t xml:space="preserve"> </w:t>
      </w:r>
      <w:r>
        <w:t xml:space="preserve">Перечень </w:t>
      </w:r>
      <w:r w:rsidR="00D375C5">
        <w:t>наименований товаров, услуг, продукции представленной для присвоения</w:t>
      </w:r>
      <w:r w:rsidR="00965DE5" w:rsidRPr="00965DE5">
        <w:t xml:space="preserve"> </w:t>
      </w:r>
      <w:r w:rsidR="00D375C5">
        <w:t>экологического</w:t>
      </w:r>
      <w:r w:rsidR="00803987">
        <w:t xml:space="preserve"> </w:t>
      </w:r>
      <w:r w:rsidR="00D375C5">
        <w:t>торгового знака</w:t>
      </w:r>
      <w:r w:rsidR="00965DE5">
        <w:t xml:space="preserve"> </w:t>
      </w:r>
      <w:r w:rsidR="00965DE5" w:rsidRPr="00965DE5">
        <w:t>«Зеленая Россия»</w:t>
      </w:r>
      <w:r w:rsidR="00965DE5">
        <w:t xml:space="preserve"> с подробным составом продукта, сер</w:t>
      </w:r>
      <w:r w:rsidR="00D375C5">
        <w:t>тификатами</w:t>
      </w:r>
      <w:r w:rsidR="00965DE5">
        <w:t xml:space="preserve"> по</w:t>
      </w:r>
      <w:r w:rsidR="00312A4F">
        <w:t>ставщиков сырья и ингредиентов (составляется в произвольной форме).</w:t>
      </w:r>
    </w:p>
    <w:p w:rsidR="00965DE5" w:rsidRDefault="00965DE5" w:rsidP="00965DE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65DE5">
        <w:rPr>
          <w:b/>
        </w:rPr>
        <w:t xml:space="preserve">Приложение № 2 </w:t>
      </w:r>
      <w:r w:rsidR="00D375C5">
        <w:t>Декларация</w:t>
      </w:r>
      <w:r w:rsidR="00E747BD">
        <w:t xml:space="preserve"> ответственности </w:t>
      </w:r>
      <w:bookmarkStart w:id="0" w:name="_GoBack"/>
      <w:bookmarkEnd w:id="0"/>
      <w:r w:rsidR="00E747BD">
        <w:t>о</w:t>
      </w:r>
      <w:r w:rsidR="00D375C5">
        <w:t xml:space="preserve"> соответствии</w:t>
      </w:r>
      <w:r w:rsidRPr="00965DE5">
        <w:t xml:space="preserve"> деятельности предприятия э</w:t>
      </w:r>
      <w:r w:rsidR="00D375C5">
        <w:t>кологическим стандартам «Зеленая Россия</w:t>
      </w:r>
      <w:r w:rsidRPr="00965DE5">
        <w:t>», и каждого отдельного продукта для присуждения сорта.</w:t>
      </w:r>
    </w:p>
    <w:p w:rsidR="00965DE5" w:rsidRPr="00965DE5" w:rsidRDefault="00965DE5" w:rsidP="00965DE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 xml:space="preserve">Образцы </w:t>
      </w:r>
      <w:r w:rsidR="00312A4F">
        <w:rPr>
          <w:b/>
        </w:rPr>
        <w:t>продукции,</w:t>
      </w:r>
      <w:r>
        <w:rPr>
          <w:b/>
        </w:rPr>
        <w:t xml:space="preserve"> </w:t>
      </w:r>
      <w:r w:rsidR="00D375C5">
        <w:t>предоставленной для присуждения экологического торгового знака</w:t>
      </w:r>
      <w:r w:rsidRPr="00965DE5">
        <w:t xml:space="preserve"> «Зеленая Россия» для </w:t>
      </w:r>
      <w:r w:rsidR="00D375C5">
        <w:t>проведения лабораторных исследований</w:t>
      </w:r>
      <w:r w:rsidRPr="00965DE5">
        <w:t xml:space="preserve">. </w:t>
      </w:r>
    </w:p>
    <w:p w:rsidR="00E47C1E" w:rsidRDefault="00965DE5" w:rsidP="00E47C1E">
      <w:pPr>
        <w:pStyle w:val="Iniiaiieoaeno2"/>
        <w:rPr>
          <w:sz w:val="28"/>
          <w:szCs w:val="28"/>
        </w:rPr>
      </w:pPr>
      <w:r w:rsidRPr="00965DE5">
        <w:rPr>
          <w:sz w:val="28"/>
          <w:szCs w:val="28"/>
        </w:rPr>
        <w:t xml:space="preserve">     </w:t>
      </w:r>
    </w:p>
    <w:p w:rsidR="00965DE5" w:rsidRPr="00965DE5" w:rsidRDefault="00965DE5" w:rsidP="00E47C1E">
      <w:pPr>
        <w:pStyle w:val="Iniiaiieoaeno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4"/>
      </w:tblGrid>
      <w:tr w:rsidR="00E47C1E" w:rsidRPr="00DD2EC5" w:rsidTr="00E47C1E">
        <w:tc>
          <w:tcPr>
            <w:tcW w:w="10188" w:type="dxa"/>
          </w:tcPr>
          <w:p w:rsidR="00E47C1E" w:rsidRPr="00DD2EC5" w:rsidRDefault="00E47C1E" w:rsidP="00E47C1E">
            <w:pPr>
              <w:jc w:val="center"/>
              <w:rPr>
                <w:b/>
                <w:sz w:val="28"/>
                <w:szCs w:val="28"/>
              </w:rPr>
            </w:pPr>
            <w:r w:rsidRPr="00DD2EC5">
              <w:rPr>
                <w:b/>
                <w:sz w:val="26"/>
                <w:szCs w:val="26"/>
              </w:rPr>
              <w:t>Руководитель предприятия</w:t>
            </w:r>
            <w:r w:rsidRPr="00DD2EC5">
              <w:rPr>
                <w:b/>
                <w:sz w:val="26"/>
                <w:szCs w:val="26"/>
                <w:lang w:val="en-US"/>
              </w:rPr>
              <w:t>/</w:t>
            </w:r>
            <w:r w:rsidRPr="00DD2EC5">
              <w:rPr>
                <w:b/>
                <w:sz w:val="26"/>
                <w:szCs w:val="26"/>
              </w:rPr>
              <w:t xml:space="preserve">организации                                                       </w:t>
            </w:r>
            <w:r w:rsidRPr="00DD2EC5">
              <w:rPr>
                <w:b/>
                <w:sz w:val="28"/>
                <w:szCs w:val="28"/>
              </w:rPr>
              <w:t>ФИО</w:t>
            </w:r>
          </w:p>
        </w:tc>
      </w:tr>
      <w:tr w:rsidR="00E47C1E" w:rsidRPr="00DD2EC5" w:rsidTr="00E47C1E">
        <w:tc>
          <w:tcPr>
            <w:tcW w:w="10188" w:type="dxa"/>
          </w:tcPr>
          <w:p w:rsidR="00101AE7" w:rsidRDefault="00E47C1E" w:rsidP="00E47C1E">
            <w:pPr>
              <w:rPr>
                <w:b/>
                <w:sz w:val="28"/>
                <w:szCs w:val="28"/>
              </w:rPr>
            </w:pPr>
            <w:r w:rsidRPr="00DD2EC5">
              <w:rPr>
                <w:b/>
                <w:sz w:val="28"/>
                <w:szCs w:val="28"/>
              </w:rPr>
              <w:t xml:space="preserve"> </w:t>
            </w: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E47C1E" w:rsidP="00E47C1E">
            <w:pPr>
              <w:rPr>
                <w:b/>
                <w:sz w:val="28"/>
                <w:szCs w:val="28"/>
              </w:rPr>
            </w:pPr>
            <w:r w:rsidRPr="00DD2EC5">
              <w:rPr>
                <w:b/>
                <w:sz w:val="28"/>
                <w:szCs w:val="28"/>
              </w:rPr>
              <w:t xml:space="preserve">                        МП    </w:t>
            </w:r>
            <w:r w:rsidR="00101AE7">
              <w:rPr>
                <w:b/>
                <w:sz w:val="28"/>
                <w:szCs w:val="28"/>
              </w:rPr>
              <w:t xml:space="preserve">                                             ______________/___________</w:t>
            </w: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101AE7" w:rsidRDefault="00101AE7" w:rsidP="00E47C1E">
            <w:pPr>
              <w:rPr>
                <w:b/>
                <w:sz w:val="28"/>
                <w:szCs w:val="28"/>
              </w:rPr>
            </w:pPr>
          </w:p>
          <w:p w:rsidR="00E47C1E" w:rsidRPr="00DD2EC5" w:rsidRDefault="00101AE7" w:rsidP="00E47C1E">
            <w:pPr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E47C1E" w:rsidRPr="00DD2EC5">
              <w:rPr>
                <w:b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E47C1E" w:rsidRPr="0022578A" w:rsidRDefault="00E47C1E" w:rsidP="00E47C1E">
      <w:pPr>
        <w:jc w:val="center"/>
        <w:rPr>
          <w:b/>
          <w:sz w:val="16"/>
          <w:szCs w:val="16"/>
        </w:rPr>
      </w:pPr>
    </w:p>
    <w:p w:rsidR="000D0ABC" w:rsidRDefault="000D0ABC"/>
    <w:p w:rsidR="00F2438E" w:rsidRDefault="00F2438E"/>
    <w:p w:rsidR="00F2438E" w:rsidRDefault="00F2438E"/>
    <w:sectPr w:rsidR="00F2438E" w:rsidSect="00E47C1E">
      <w:pgSz w:w="11906" w:h="16838"/>
      <w:pgMar w:top="568" w:right="74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4EA55F4"/>
    <w:lvl w:ilvl="0">
      <w:numFmt w:val="bullet"/>
      <w:lvlText w:val="*"/>
      <w:lvlJc w:val="left"/>
    </w:lvl>
  </w:abstractNum>
  <w:abstractNum w:abstractNumId="1" w15:restartNumberingAfterBreak="0">
    <w:nsid w:val="6ADC5B32"/>
    <w:multiLevelType w:val="hybridMultilevel"/>
    <w:tmpl w:val="9520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1E"/>
    <w:rsid w:val="00043BCA"/>
    <w:rsid w:val="00057768"/>
    <w:rsid w:val="0007038E"/>
    <w:rsid w:val="000908D6"/>
    <w:rsid w:val="000B3BF4"/>
    <w:rsid w:val="000B7B86"/>
    <w:rsid w:val="000C395F"/>
    <w:rsid w:val="000C4791"/>
    <w:rsid w:val="000D0ABC"/>
    <w:rsid w:val="000E2E72"/>
    <w:rsid w:val="000F2D92"/>
    <w:rsid w:val="00101AE7"/>
    <w:rsid w:val="0010465E"/>
    <w:rsid w:val="00117CF8"/>
    <w:rsid w:val="00125EA4"/>
    <w:rsid w:val="00133CB7"/>
    <w:rsid w:val="00143F0F"/>
    <w:rsid w:val="001663DA"/>
    <w:rsid w:val="00176D16"/>
    <w:rsid w:val="001770D4"/>
    <w:rsid w:val="001F2AB3"/>
    <w:rsid w:val="00204A0C"/>
    <w:rsid w:val="00207A54"/>
    <w:rsid w:val="0021164A"/>
    <w:rsid w:val="00250CD2"/>
    <w:rsid w:val="002600BB"/>
    <w:rsid w:val="00264BDA"/>
    <w:rsid w:val="00265585"/>
    <w:rsid w:val="002B3412"/>
    <w:rsid w:val="002F66CB"/>
    <w:rsid w:val="00312A4F"/>
    <w:rsid w:val="0034259F"/>
    <w:rsid w:val="003638A4"/>
    <w:rsid w:val="003714EB"/>
    <w:rsid w:val="00376AB4"/>
    <w:rsid w:val="00384EB3"/>
    <w:rsid w:val="00394BC8"/>
    <w:rsid w:val="003A5869"/>
    <w:rsid w:val="003F4D17"/>
    <w:rsid w:val="00411C5B"/>
    <w:rsid w:val="00413A1D"/>
    <w:rsid w:val="00416D60"/>
    <w:rsid w:val="00431995"/>
    <w:rsid w:val="004416E0"/>
    <w:rsid w:val="00451886"/>
    <w:rsid w:val="004548D6"/>
    <w:rsid w:val="0047346D"/>
    <w:rsid w:val="004753D1"/>
    <w:rsid w:val="00483769"/>
    <w:rsid w:val="00496A1B"/>
    <w:rsid w:val="00497676"/>
    <w:rsid w:val="004A23F0"/>
    <w:rsid w:val="004B1BA1"/>
    <w:rsid w:val="004B5EFA"/>
    <w:rsid w:val="004E56A8"/>
    <w:rsid w:val="004E5922"/>
    <w:rsid w:val="004E7350"/>
    <w:rsid w:val="00506416"/>
    <w:rsid w:val="00561B24"/>
    <w:rsid w:val="00563B02"/>
    <w:rsid w:val="00580E3D"/>
    <w:rsid w:val="005A1448"/>
    <w:rsid w:val="005A79B8"/>
    <w:rsid w:val="005C1DED"/>
    <w:rsid w:val="005C468C"/>
    <w:rsid w:val="005F52CD"/>
    <w:rsid w:val="006168A9"/>
    <w:rsid w:val="0062162D"/>
    <w:rsid w:val="006247E9"/>
    <w:rsid w:val="00634CE4"/>
    <w:rsid w:val="00635DD6"/>
    <w:rsid w:val="00655D0D"/>
    <w:rsid w:val="00663106"/>
    <w:rsid w:val="00671E4D"/>
    <w:rsid w:val="0068077F"/>
    <w:rsid w:val="006849F6"/>
    <w:rsid w:val="006A2D5D"/>
    <w:rsid w:val="006A3B3D"/>
    <w:rsid w:val="006B27BE"/>
    <w:rsid w:val="006C1C7C"/>
    <w:rsid w:val="006C7697"/>
    <w:rsid w:val="006F3342"/>
    <w:rsid w:val="0070171C"/>
    <w:rsid w:val="00731867"/>
    <w:rsid w:val="0073459C"/>
    <w:rsid w:val="00744A63"/>
    <w:rsid w:val="007559D9"/>
    <w:rsid w:val="00773127"/>
    <w:rsid w:val="00775D7A"/>
    <w:rsid w:val="00776398"/>
    <w:rsid w:val="00784114"/>
    <w:rsid w:val="007B05EB"/>
    <w:rsid w:val="007B2E3C"/>
    <w:rsid w:val="007B6571"/>
    <w:rsid w:val="007C6D53"/>
    <w:rsid w:val="007D4293"/>
    <w:rsid w:val="007F4DD1"/>
    <w:rsid w:val="00803987"/>
    <w:rsid w:val="0081155B"/>
    <w:rsid w:val="00816471"/>
    <w:rsid w:val="00830F81"/>
    <w:rsid w:val="00831018"/>
    <w:rsid w:val="00862774"/>
    <w:rsid w:val="00883D8E"/>
    <w:rsid w:val="008A012B"/>
    <w:rsid w:val="008A253D"/>
    <w:rsid w:val="008A6329"/>
    <w:rsid w:val="008B7802"/>
    <w:rsid w:val="008E114A"/>
    <w:rsid w:val="008F14C2"/>
    <w:rsid w:val="00903B39"/>
    <w:rsid w:val="00903C37"/>
    <w:rsid w:val="00952BBE"/>
    <w:rsid w:val="00965DE5"/>
    <w:rsid w:val="00966F91"/>
    <w:rsid w:val="00974E97"/>
    <w:rsid w:val="00976FD7"/>
    <w:rsid w:val="009B4EB1"/>
    <w:rsid w:val="009C6121"/>
    <w:rsid w:val="009D04E1"/>
    <w:rsid w:val="009D6530"/>
    <w:rsid w:val="009E238D"/>
    <w:rsid w:val="009E3502"/>
    <w:rsid w:val="009F7B08"/>
    <w:rsid w:val="00A03C8F"/>
    <w:rsid w:val="00A17C64"/>
    <w:rsid w:val="00A56637"/>
    <w:rsid w:val="00A72C56"/>
    <w:rsid w:val="00A90142"/>
    <w:rsid w:val="00AA34B2"/>
    <w:rsid w:val="00AD09C1"/>
    <w:rsid w:val="00AE2082"/>
    <w:rsid w:val="00AE4A04"/>
    <w:rsid w:val="00AF793F"/>
    <w:rsid w:val="00B01565"/>
    <w:rsid w:val="00B127DF"/>
    <w:rsid w:val="00B36503"/>
    <w:rsid w:val="00B36873"/>
    <w:rsid w:val="00B51544"/>
    <w:rsid w:val="00B830F2"/>
    <w:rsid w:val="00B91952"/>
    <w:rsid w:val="00BB3969"/>
    <w:rsid w:val="00BD3A40"/>
    <w:rsid w:val="00BF05F6"/>
    <w:rsid w:val="00C04007"/>
    <w:rsid w:val="00C105E1"/>
    <w:rsid w:val="00C23F8B"/>
    <w:rsid w:val="00C3071F"/>
    <w:rsid w:val="00C33EEB"/>
    <w:rsid w:val="00C34B77"/>
    <w:rsid w:val="00C44DB2"/>
    <w:rsid w:val="00C55021"/>
    <w:rsid w:val="00C55E10"/>
    <w:rsid w:val="00C96B91"/>
    <w:rsid w:val="00C97355"/>
    <w:rsid w:val="00CB7BED"/>
    <w:rsid w:val="00CC4918"/>
    <w:rsid w:val="00CC6ADC"/>
    <w:rsid w:val="00CD4F68"/>
    <w:rsid w:val="00CD5907"/>
    <w:rsid w:val="00CD7DA8"/>
    <w:rsid w:val="00CE04E0"/>
    <w:rsid w:val="00CE2813"/>
    <w:rsid w:val="00CE2B16"/>
    <w:rsid w:val="00CE6ED2"/>
    <w:rsid w:val="00CF2D75"/>
    <w:rsid w:val="00D07899"/>
    <w:rsid w:val="00D10B3B"/>
    <w:rsid w:val="00D241D9"/>
    <w:rsid w:val="00D31A51"/>
    <w:rsid w:val="00D375C5"/>
    <w:rsid w:val="00D43C5C"/>
    <w:rsid w:val="00D80D5B"/>
    <w:rsid w:val="00DC11D1"/>
    <w:rsid w:val="00DC559D"/>
    <w:rsid w:val="00DD73F3"/>
    <w:rsid w:val="00DF72A9"/>
    <w:rsid w:val="00E000B2"/>
    <w:rsid w:val="00E31DA2"/>
    <w:rsid w:val="00E32FDA"/>
    <w:rsid w:val="00E44DCD"/>
    <w:rsid w:val="00E47C1E"/>
    <w:rsid w:val="00E519DF"/>
    <w:rsid w:val="00E6461F"/>
    <w:rsid w:val="00E747BD"/>
    <w:rsid w:val="00E902F5"/>
    <w:rsid w:val="00E95787"/>
    <w:rsid w:val="00EA57A8"/>
    <w:rsid w:val="00EB323F"/>
    <w:rsid w:val="00EC45A0"/>
    <w:rsid w:val="00ED0144"/>
    <w:rsid w:val="00ED4E4B"/>
    <w:rsid w:val="00EE57E6"/>
    <w:rsid w:val="00F1119E"/>
    <w:rsid w:val="00F2438E"/>
    <w:rsid w:val="00F2712F"/>
    <w:rsid w:val="00F34AE5"/>
    <w:rsid w:val="00F35D6C"/>
    <w:rsid w:val="00F46943"/>
    <w:rsid w:val="00F709CC"/>
    <w:rsid w:val="00F731C3"/>
    <w:rsid w:val="00F8623F"/>
    <w:rsid w:val="00F928B7"/>
    <w:rsid w:val="00FA6C3D"/>
    <w:rsid w:val="00FA7F20"/>
    <w:rsid w:val="00FD38D9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D16FF"/>
  <w15:chartTrackingRefBased/>
  <w15:docId w15:val="{F50BCE6C-7B70-5042-A515-C72B239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47C1E"/>
    <w:pPr>
      <w:autoSpaceDE w:val="0"/>
      <w:autoSpaceDN w:val="0"/>
      <w:adjustRightInd w:val="0"/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Орлова</dc:creator>
  <cp:keywords/>
  <cp:lastModifiedBy>Игорь Башин</cp:lastModifiedBy>
  <cp:revision>3</cp:revision>
  <dcterms:created xsi:type="dcterms:W3CDTF">2018-03-12T16:45:00Z</dcterms:created>
  <dcterms:modified xsi:type="dcterms:W3CDTF">2018-03-12T16:46:00Z</dcterms:modified>
</cp:coreProperties>
</file>